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8D0A3B" w:rsidRDefault="008D0A3B" w:rsidP="00B36055">
      <w:pPr>
        <w:rPr>
          <w:sz w:val="28"/>
          <w:lang w:val="uk-UA"/>
        </w:rPr>
      </w:pPr>
      <w:r w:rsidRPr="008D0A3B">
        <w:rPr>
          <w:sz w:val="28"/>
          <w:lang w:val="uk-UA"/>
        </w:rPr>
        <w:t>09.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8D0A3B">
        <w:rPr>
          <w:sz w:val="28"/>
          <w:lang w:val="uk-UA"/>
        </w:rPr>
        <w:t xml:space="preserve"> 302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Pr="006851AA" w:rsidRDefault="00C93E72">
      <w:pPr>
        <w:rPr>
          <w:b/>
          <w:sz w:val="24"/>
          <w:szCs w:val="24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1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8 частини 3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Виділити з місцевого бюджету кошти на фінансову підтримку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 xml:space="preserve">» в сумі </w:t>
      </w:r>
      <w:r w:rsidR="00BA10EA">
        <w:rPr>
          <w:sz w:val="28"/>
          <w:szCs w:val="28"/>
          <w:lang w:val="uk-UA"/>
        </w:rPr>
        <w:t>1 097 429</w:t>
      </w:r>
      <w:r w:rsidR="00CA18CC">
        <w:rPr>
          <w:sz w:val="28"/>
          <w:szCs w:val="28"/>
          <w:lang w:val="uk-UA"/>
        </w:rPr>
        <w:t xml:space="preserve"> (</w:t>
      </w:r>
      <w:r w:rsidR="00BA10EA">
        <w:rPr>
          <w:sz w:val="28"/>
          <w:szCs w:val="28"/>
          <w:lang w:val="uk-UA"/>
        </w:rPr>
        <w:t xml:space="preserve">один </w:t>
      </w:r>
      <w:r w:rsidR="00CA18CC">
        <w:rPr>
          <w:sz w:val="28"/>
          <w:szCs w:val="28"/>
          <w:lang w:val="uk-UA"/>
        </w:rPr>
        <w:t xml:space="preserve">мільйон </w:t>
      </w:r>
      <w:r w:rsidR="00864238">
        <w:rPr>
          <w:sz w:val="28"/>
          <w:szCs w:val="28"/>
          <w:lang w:val="uk-UA"/>
        </w:rPr>
        <w:t>дев’яносто сім</w:t>
      </w:r>
      <w:r w:rsidR="00CA18CC">
        <w:rPr>
          <w:sz w:val="28"/>
          <w:szCs w:val="28"/>
          <w:lang w:val="uk-UA"/>
        </w:rPr>
        <w:t xml:space="preserve"> тисяч </w:t>
      </w:r>
      <w:r w:rsidR="00BA10EA">
        <w:rPr>
          <w:sz w:val="28"/>
          <w:szCs w:val="28"/>
          <w:lang w:val="uk-UA"/>
        </w:rPr>
        <w:t>чотириста двадцять дев’ять</w:t>
      </w:r>
      <w:r w:rsidR="00CA18CC">
        <w:rPr>
          <w:sz w:val="28"/>
          <w:szCs w:val="28"/>
          <w:lang w:val="uk-UA"/>
        </w:rPr>
        <w:t>) грн.</w:t>
      </w:r>
    </w:p>
    <w:p w:rsidR="00CA18CC" w:rsidRDefault="00CA18CC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міської ради (Ольга САПЕГИНА) передбачити в міському бюджеті на 2020 рік головному розпоряднику коштів – управлінню з виконання політики Лисичанської міської ради в галузі житлово-комунального господарства по КПКВКМБ 1216013 КЕКВ 2610 кошти на зазначені цілі в сумі </w:t>
      </w:r>
      <w:r w:rsidR="00BA10EA">
        <w:rPr>
          <w:sz w:val="28"/>
          <w:szCs w:val="28"/>
          <w:lang w:val="uk-UA"/>
        </w:rPr>
        <w:t>1 097 429 (один мільйон дев’яносто сім тисяч чотириста двадцять дев’ять)</w:t>
      </w:r>
      <w:r>
        <w:rPr>
          <w:sz w:val="28"/>
          <w:szCs w:val="28"/>
          <w:lang w:val="uk-UA"/>
        </w:rPr>
        <w:t xml:space="preserve"> грн.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з виконання політики Лисичанської міської ради в галузі житлово-комунального господарства              (Віталій САХАНЬ) направити грошові кошти в сумі </w:t>
      </w:r>
      <w:r w:rsidR="00BA10EA">
        <w:rPr>
          <w:sz w:val="28"/>
          <w:szCs w:val="28"/>
          <w:lang w:val="uk-UA"/>
        </w:rPr>
        <w:t>1 097 429 (один мільйон дев’яносто сім тисяч чотириста двадцять дев’ять)</w:t>
      </w:r>
      <w:r>
        <w:rPr>
          <w:sz w:val="28"/>
          <w:szCs w:val="28"/>
          <w:lang w:val="uk-UA"/>
        </w:rPr>
        <w:t xml:space="preserve">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CA18CC" w:rsidRDefault="00CA18CC" w:rsidP="00CE4FDD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ЛКСП </w:t>
      </w:r>
      <w:r w:rsidR="00D221F0">
        <w:rPr>
          <w:sz w:val="28"/>
          <w:szCs w:val="28"/>
          <w:lang w:val="uk-UA"/>
        </w:rPr>
        <w:t>«</w:t>
      </w:r>
      <w:proofErr w:type="spellStart"/>
      <w:r w:rsidR="00D221F0">
        <w:rPr>
          <w:sz w:val="28"/>
          <w:szCs w:val="28"/>
          <w:lang w:val="uk-UA"/>
        </w:rPr>
        <w:t>Лисичанськводоканал</w:t>
      </w:r>
      <w:proofErr w:type="spellEnd"/>
      <w:r w:rsidR="00D221F0">
        <w:rPr>
          <w:sz w:val="28"/>
          <w:szCs w:val="28"/>
          <w:lang w:val="uk-UA"/>
        </w:rPr>
        <w:t>» (</w:t>
      </w:r>
      <w:r w:rsidR="00864238">
        <w:rPr>
          <w:sz w:val="28"/>
          <w:szCs w:val="28"/>
          <w:lang w:val="uk-UA"/>
        </w:rPr>
        <w:t>Юрій</w:t>
      </w:r>
      <w:r w:rsidR="00D221F0">
        <w:rPr>
          <w:sz w:val="28"/>
          <w:szCs w:val="28"/>
          <w:lang w:val="uk-UA"/>
        </w:rPr>
        <w:t xml:space="preserve"> </w:t>
      </w:r>
      <w:r w:rsidR="00864238">
        <w:rPr>
          <w:sz w:val="28"/>
          <w:szCs w:val="28"/>
          <w:lang w:val="uk-UA"/>
        </w:rPr>
        <w:t>ЯВТУШЕНКО</w:t>
      </w:r>
      <w:r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 xml:space="preserve">виділені кошти в сумі </w:t>
      </w:r>
      <w:r w:rsidR="00BA10EA">
        <w:rPr>
          <w:sz w:val="28"/>
          <w:szCs w:val="28"/>
          <w:lang w:val="uk-UA"/>
        </w:rPr>
        <w:t>1 097 429</w:t>
      </w:r>
      <w:r w:rsidR="00864238">
        <w:rPr>
          <w:sz w:val="28"/>
          <w:szCs w:val="28"/>
          <w:lang w:val="uk-UA"/>
        </w:rPr>
        <w:t xml:space="preserve"> грн. на оплату </w:t>
      </w:r>
      <w:r w:rsidR="00CE4FDD">
        <w:rPr>
          <w:sz w:val="28"/>
          <w:szCs w:val="28"/>
          <w:lang w:val="uk-UA"/>
        </w:rPr>
        <w:t>праці працівників підприємства</w:t>
      </w:r>
      <w:r w:rsidR="00866E3F">
        <w:rPr>
          <w:sz w:val="28"/>
          <w:szCs w:val="28"/>
          <w:lang w:val="uk-UA"/>
        </w:rPr>
        <w:t xml:space="preserve"> за квітень та серпень 2020 року</w:t>
      </w:r>
      <w:r w:rsidR="00CE4FDD">
        <w:rPr>
          <w:sz w:val="28"/>
          <w:szCs w:val="28"/>
          <w:lang w:val="uk-UA"/>
        </w:rPr>
        <w:t>.</w:t>
      </w:r>
    </w:p>
    <w:p w:rsidR="00D33910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B36055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B36055" w:rsidSect="006851AA">
      <w:headerReference w:type="default" r:id="rId10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94" w:rsidRDefault="00CD6A94" w:rsidP="006F1556">
      <w:r>
        <w:separator/>
      </w:r>
    </w:p>
  </w:endnote>
  <w:endnote w:type="continuationSeparator" w:id="0">
    <w:p w:rsidR="00CD6A94" w:rsidRDefault="00CD6A9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94" w:rsidRDefault="00CD6A94" w:rsidP="006F1556">
      <w:r>
        <w:separator/>
      </w:r>
    </w:p>
  </w:footnote>
  <w:footnote w:type="continuationSeparator" w:id="0">
    <w:p w:rsidR="00CD6A94" w:rsidRDefault="00CD6A9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9369C"/>
    <w:rsid w:val="003C318A"/>
    <w:rsid w:val="003D40D1"/>
    <w:rsid w:val="00436A5C"/>
    <w:rsid w:val="00443F3B"/>
    <w:rsid w:val="00445981"/>
    <w:rsid w:val="004C4D9D"/>
    <w:rsid w:val="004D1C6B"/>
    <w:rsid w:val="004D431C"/>
    <w:rsid w:val="004F13A1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67CE8"/>
    <w:rsid w:val="006851AA"/>
    <w:rsid w:val="006C32B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EF0"/>
    <w:rsid w:val="008330BA"/>
    <w:rsid w:val="00864238"/>
    <w:rsid w:val="00864B53"/>
    <w:rsid w:val="00866E3F"/>
    <w:rsid w:val="00871755"/>
    <w:rsid w:val="00887FF8"/>
    <w:rsid w:val="0089063B"/>
    <w:rsid w:val="008A2026"/>
    <w:rsid w:val="008A349D"/>
    <w:rsid w:val="008C0234"/>
    <w:rsid w:val="008D0A3B"/>
    <w:rsid w:val="008F45F3"/>
    <w:rsid w:val="008F77E2"/>
    <w:rsid w:val="0091639E"/>
    <w:rsid w:val="00920225"/>
    <w:rsid w:val="00943E1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9F4053"/>
    <w:rsid w:val="00A11ACC"/>
    <w:rsid w:val="00A1279E"/>
    <w:rsid w:val="00A27B6A"/>
    <w:rsid w:val="00A45826"/>
    <w:rsid w:val="00AC4043"/>
    <w:rsid w:val="00AC6F08"/>
    <w:rsid w:val="00AD783E"/>
    <w:rsid w:val="00B002E9"/>
    <w:rsid w:val="00B07737"/>
    <w:rsid w:val="00B36055"/>
    <w:rsid w:val="00B473D5"/>
    <w:rsid w:val="00B60BD2"/>
    <w:rsid w:val="00B753D9"/>
    <w:rsid w:val="00B75767"/>
    <w:rsid w:val="00B879E1"/>
    <w:rsid w:val="00B95850"/>
    <w:rsid w:val="00BA10EA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D6A94"/>
    <w:rsid w:val="00CE4FDD"/>
    <w:rsid w:val="00CF375A"/>
    <w:rsid w:val="00CF6835"/>
    <w:rsid w:val="00D03CEA"/>
    <w:rsid w:val="00D221F0"/>
    <w:rsid w:val="00D33910"/>
    <w:rsid w:val="00D35638"/>
    <w:rsid w:val="00D5708F"/>
    <w:rsid w:val="00D7435D"/>
    <w:rsid w:val="00D82BD7"/>
    <w:rsid w:val="00E240F1"/>
    <w:rsid w:val="00E27E78"/>
    <w:rsid w:val="00E54AC8"/>
    <w:rsid w:val="00E56833"/>
    <w:rsid w:val="00EE7D2B"/>
    <w:rsid w:val="00EF007A"/>
    <w:rsid w:val="00F313AD"/>
    <w:rsid w:val="00F342E5"/>
    <w:rsid w:val="00F8387F"/>
    <w:rsid w:val="00F861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1AAD-82F4-4ABF-BEDE-6F081521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2020-09-09T08:06:00Z</cp:lastPrinted>
  <dcterms:created xsi:type="dcterms:W3CDTF">2020-09-09T07:35:00Z</dcterms:created>
  <dcterms:modified xsi:type="dcterms:W3CDTF">2020-09-10T11:15:00Z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